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C97F3D" w:rsidTr="0056163E">
        <w:tc>
          <w:tcPr>
            <w:tcW w:w="9355" w:type="dxa"/>
            <w:shd w:val="clear" w:color="auto" w:fill="auto"/>
          </w:tcPr>
          <w:p w:rsidR="00C97F3D" w:rsidRPr="001B763B" w:rsidRDefault="00C97F3D" w:rsidP="0056163E">
            <w:pPr>
              <w:pStyle w:val="3"/>
              <w:spacing w:before="0"/>
              <w:rPr>
                <w:rFonts w:ascii="Times New Roman" w:hAnsi="Times New Roman" w:cs="Times New Roman"/>
                <w:b w:val="0"/>
                <w:i w:val="0"/>
                <w:color w:val="0C0000"/>
                <w:szCs w:val="28"/>
                <w:lang w:val="kk-KZ"/>
              </w:rPr>
            </w:pPr>
          </w:p>
        </w:tc>
      </w:tr>
    </w:tbl>
    <w:p w:rsidR="00C97F3D" w:rsidRPr="006E297D" w:rsidRDefault="00C97F3D" w:rsidP="006E297D">
      <w:pPr>
        <w:pStyle w:val="3"/>
        <w:spacing w:before="0"/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  <w:lang w:val="kk-KZ"/>
        </w:rPr>
      </w:pPr>
      <w:r w:rsidRPr="006E297D">
        <w:rPr>
          <w:rFonts w:ascii="Times New Roman" w:hAnsi="Times New Roman" w:cs="Times New Roman"/>
          <w:i w:val="0"/>
          <w:color w:val="auto"/>
          <w:sz w:val="18"/>
          <w:szCs w:val="18"/>
          <w:lang w:val="kk-KZ"/>
        </w:rPr>
        <w:t>Департамент государственных доходов по Алматинской области</w:t>
      </w:r>
      <w:r w:rsidR="006E297D" w:rsidRPr="006E297D">
        <w:rPr>
          <w:rFonts w:ascii="Times New Roman" w:hAnsi="Times New Roman" w:cs="Times New Roman"/>
          <w:i w:val="0"/>
          <w:color w:val="auto"/>
          <w:sz w:val="18"/>
          <w:szCs w:val="18"/>
          <w:lang w:val="kk-KZ"/>
        </w:rPr>
        <w:t xml:space="preserve"> </w:t>
      </w:r>
      <w:r w:rsidRPr="006E297D">
        <w:rPr>
          <w:rFonts w:ascii="Times New Roman" w:hAnsi="Times New Roman" w:cs="Times New Roman"/>
          <w:i w:val="0"/>
          <w:color w:val="auto"/>
          <w:sz w:val="18"/>
          <w:szCs w:val="18"/>
          <w:lang w:val="kk-KZ"/>
        </w:rPr>
        <w:t xml:space="preserve">объявляет 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  <w:lang w:val="kk-KZ"/>
        </w:rPr>
        <w:t>в</w:t>
      </w:r>
      <w:proofErr w:type="spellStart"/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</w:rPr>
        <w:t>нутренний</w:t>
      </w:r>
      <w:proofErr w:type="spellEnd"/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</w:rPr>
        <w:t xml:space="preserve"> конкурс среди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  <w:lang w:val="kk-KZ"/>
        </w:rPr>
        <w:t xml:space="preserve"> 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</w:rPr>
        <w:t xml:space="preserve"> государственных 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  <w:lang w:val="kk-KZ"/>
        </w:rPr>
        <w:t>служащих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</w:rPr>
        <w:t xml:space="preserve"> </w:t>
      </w:r>
      <w:r w:rsidRPr="006E297D">
        <w:rPr>
          <w:rFonts w:ascii="Times New Roman" w:hAnsi="Times New Roman" w:cs="Times New Roman"/>
          <w:i w:val="0"/>
          <w:color w:val="auto"/>
          <w:sz w:val="18"/>
          <w:szCs w:val="18"/>
          <w:lang w:val="kk-KZ"/>
        </w:rPr>
        <w:t xml:space="preserve">Министерства финансов 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</w:rPr>
        <w:t xml:space="preserve">Республики 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  <w:lang w:val="kk-KZ"/>
        </w:rPr>
        <w:t xml:space="preserve"> 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</w:rPr>
        <w:t>Казахстан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  <w:lang w:val="kk-KZ"/>
        </w:rPr>
        <w:t xml:space="preserve"> 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</w:rPr>
        <w:t>для занятия вакантной административной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  <w:lang w:val="kk-KZ"/>
        </w:rPr>
        <w:t xml:space="preserve"> 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</w:rPr>
        <w:t>государственной должности корпуса «Б»</w:t>
      </w:r>
    </w:p>
    <w:p w:rsidR="00C97F3D" w:rsidRPr="006E297D" w:rsidRDefault="00C97F3D" w:rsidP="00C97F3D">
      <w:pPr>
        <w:rPr>
          <w:sz w:val="18"/>
          <w:szCs w:val="18"/>
          <w:lang w:val="kk-KZ"/>
        </w:rPr>
      </w:pPr>
    </w:p>
    <w:p w:rsidR="00C97F3D" w:rsidRDefault="00C97F3D" w:rsidP="00C97F3D">
      <w:pPr>
        <w:pStyle w:val="5"/>
        <w:spacing w:before="0"/>
        <w:ind w:firstLine="708"/>
        <w:jc w:val="both"/>
        <w:rPr>
          <w:rFonts w:ascii="Times New Roman" w:hAnsi="Times New Roman" w:cs="Times New Roman"/>
          <w:b/>
          <w:color w:val="auto"/>
          <w:sz w:val="18"/>
          <w:szCs w:val="18"/>
          <w:lang w:val="kk-KZ"/>
        </w:rPr>
      </w:pPr>
      <w:r w:rsidRPr="006E297D">
        <w:rPr>
          <w:rFonts w:ascii="Times New Roman" w:hAnsi="Times New Roman" w:cs="Times New Roman"/>
          <w:b/>
          <w:color w:val="auto"/>
          <w:sz w:val="18"/>
          <w:szCs w:val="18"/>
          <w:lang w:val="kk-KZ"/>
        </w:rPr>
        <w:t xml:space="preserve">Индекс </w:t>
      </w:r>
      <w:r w:rsidRPr="006E297D">
        <w:rPr>
          <w:rFonts w:ascii="Times New Roman" w:hAnsi="Times New Roman" w:cs="Times New Roman"/>
          <w:b/>
          <w:color w:val="auto"/>
          <w:sz w:val="18"/>
          <w:szCs w:val="18"/>
        </w:rPr>
        <w:t xml:space="preserve"> 040000, </w:t>
      </w:r>
      <w:proofErr w:type="spellStart"/>
      <w:r w:rsidRPr="006E297D">
        <w:rPr>
          <w:rFonts w:ascii="Times New Roman" w:hAnsi="Times New Roman" w:cs="Times New Roman"/>
          <w:b/>
          <w:color w:val="auto"/>
          <w:sz w:val="18"/>
          <w:szCs w:val="18"/>
        </w:rPr>
        <w:t>Алматинская</w:t>
      </w:r>
      <w:proofErr w:type="spellEnd"/>
      <w:r w:rsidRPr="006E297D">
        <w:rPr>
          <w:rFonts w:ascii="Times New Roman" w:hAnsi="Times New Roman" w:cs="Times New Roman"/>
          <w:b/>
          <w:color w:val="auto"/>
          <w:sz w:val="18"/>
          <w:szCs w:val="18"/>
        </w:rPr>
        <w:t xml:space="preserve"> область,  </w:t>
      </w:r>
      <w:proofErr w:type="spellStart"/>
      <w:r w:rsidRPr="006E297D">
        <w:rPr>
          <w:rFonts w:ascii="Times New Roman" w:hAnsi="Times New Roman" w:cs="Times New Roman"/>
          <w:b/>
          <w:color w:val="auto"/>
          <w:sz w:val="18"/>
          <w:szCs w:val="18"/>
        </w:rPr>
        <w:t>г.Талдыкорган</w:t>
      </w:r>
      <w:proofErr w:type="spellEnd"/>
      <w:r w:rsidRPr="006E297D">
        <w:rPr>
          <w:rFonts w:ascii="Times New Roman" w:hAnsi="Times New Roman" w:cs="Times New Roman"/>
          <w:b/>
          <w:color w:val="auto"/>
          <w:sz w:val="18"/>
          <w:szCs w:val="18"/>
        </w:rPr>
        <w:t>,</w:t>
      </w:r>
      <w:r w:rsidRPr="006E297D">
        <w:rPr>
          <w:rFonts w:ascii="Times New Roman" w:hAnsi="Times New Roman" w:cs="Times New Roman"/>
          <w:b/>
          <w:color w:val="auto"/>
          <w:sz w:val="18"/>
          <w:szCs w:val="18"/>
          <w:lang w:val="kk-KZ"/>
        </w:rPr>
        <w:t xml:space="preserve"> </w:t>
      </w:r>
      <w:r w:rsidRPr="006E297D">
        <w:rPr>
          <w:rFonts w:ascii="Times New Roman" w:hAnsi="Times New Roman" w:cs="Times New Roman"/>
          <w:b/>
          <w:color w:val="auto"/>
          <w:sz w:val="18"/>
          <w:szCs w:val="18"/>
        </w:rPr>
        <w:t xml:space="preserve">ул. </w:t>
      </w:r>
      <w:proofErr w:type="spellStart"/>
      <w:r w:rsidRPr="006E297D">
        <w:rPr>
          <w:rFonts w:ascii="Times New Roman" w:hAnsi="Times New Roman" w:cs="Times New Roman"/>
          <w:b/>
          <w:color w:val="auto"/>
          <w:sz w:val="18"/>
          <w:szCs w:val="18"/>
        </w:rPr>
        <w:t>Жансугурова</w:t>
      </w:r>
      <w:proofErr w:type="spellEnd"/>
      <w:r w:rsidRPr="006E297D">
        <w:rPr>
          <w:rFonts w:ascii="Times New Roman" w:hAnsi="Times New Roman" w:cs="Times New Roman"/>
          <w:b/>
          <w:color w:val="auto"/>
          <w:sz w:val="18"/>
          <w:szCs w:val="18"/>
        </w:rPr>
        <w:t xml:space="preserve">, 113, телефон для справок: </w:t>
      </w:r>
      <w:r w:rsidRPr="006E297D">
        <w:rPr>
          <w:rFonts w:ascii="Times New Roman" w:hAnsi="Times New Roman" w:cs="Times New Roman"/>
          <w:b/>
          <w:noProof/>
          <w:color w:val="auto"/>
          <w:sz w:val="18"/>
          <w:szCs w:val="18"/>
        </w:rPr>
        <w:t>(87282) 60-12-40</w:t>
      </w:r>
      <w:r w:rsidRPr="006E297D">
        <w:rPr>
          <w:rFonts w:ascii="Times New Roman" w:hAnsi="Times New Roman" w:cs="Times New Roman"/>
          <w:b/>
          <w:noProof/>
          <w:color w:val="auto"/>
          <w:sz w:val="18"/>
          <w:szCs w:val="18"/>
          <w:lang w:val="kk-KZ"/>
        </w:rPr>
        <w:t xml:space="preserve">, </w:t>
      </w:r>
      <w:r w:rsidRPr="006E297D">
        <w:rPr>
          <w:rFonts w:ascii="Times New Roman" w:hAnsi="Times New Roman" w:cs="Times New Roman"/>
          <w:b/>
          <w:color w:val="auto"/>
          <w:sz w:val="18"/>
          <w:szCs w:val="18"/>
          <w:lang w:val="kk-KZ"/>
        </w:rPr>
        <w:t xml:space="preserve">электронный адрес: </w:t>
      </w:r>
      <w:r w:rsidRPr="006E297D">
        <w:fldChar w:fldCharType="begin"/>
      </w:r>
      <w:r w:rsidRPr="006E297D">
        <w:rPr>
          <w:rFonts w:ascii="Times New Roman" w:hAnsi="Times New Roman" w:cs="Times New Roman"/>
          <w:sz w:val="18"/>
          <w:szCs w:val="18"/>
        </w:rPr>
        <w:instrText xml:space="preserve"> HYPERLINK "mailto:Mbibatyrova@taxalmaty.mgd.kz,%20" </w:instrText>
      </w:r>
      <w:r w:rsidRPr="006E297D">
        <w:fldChar w:fldCharType="separate"/>
      </w:r>
      <w:r w:rsidRPr="006E297D">
        <w:rPr>
          <w:rStyle w:val="a4"/>
          <w:rFonts w:ascii="Times New Roman" w:eastAsia="Times New Roman" w:hAnsi="Times New Roman" w:cs="Times New Roman"/>
          <w:b/>
          <w:color w:val="auto"/>
          <w:sz w:val="18"/>
          <w:szCs w:val="18"/>
        </w:rPr>
        <w:t>sa.aldibekova@kgd.gov.kz</w:t>
      </w:r>
      <w:r w:rsidRPr="006E297D">
        <w:rPr>
          <w:rStyle w:val="a4"/>
          <w:rFonts w:ascii="Times New Roman" w:hAnsi="Times New Roman" w:cs="Times New Roman"/>
          <w:b/>
          <w:color w:val="auto"/>
          <w:sz w:val="18"/>
          <w:szCs w:val="18"/>
          <w:lang w:val="kk-KZ"/>
        </w:rPr>
        <w:t xml:space="preserve">, </w:t>
      </w:r>
      <w:r w:rsidRPr="006E297D">
        <w:rPr>
          <w:rStyle w:val="a4"/>
          <w:rFonts w:ascii="Times New Roman" w:hAnsi="Times New Roman" w:cs="Times New Roman"/>
          <w:b/>
          <w:color w:val="auto"/>
          <w:sz w:val="18"/>
          <w:szCs w:val="18"/>
          <w:lang w:val="kk-KZ"/>
        </w:rPr>
        <w:fldChar w:fldCharType="end"/>
      </w:r>
      <w:r w:rsidRPr="006E297D">
        <w:rPr>
          <w:rFonts w:ascii="Times New Roman" w:hAnsi="Times New Roman" w:cs="Times New Roman"/>
          <w:b/>
          <w:color w:val="auto"/>
          <w:sz w:val="18"/>
          <w:szCs w:val="18"/>
          <w:lang w:val="kk-KZ"/>
        </w:rPr>
        <w:t>БИН 141140000549.</w:t>
      </w:r>
    </w:p>
    <w:p w:rsidR="00C36BC3" w:rsidRDefault="00C36BC3" w:rsidP="00C36BC3">
      <w:pPr>
        <w:rPr>
          <w:lang w:val="kk-KZ"/>
        </w:rPr>
      </w:pPr>
    </w:p>
    <w:p w:rsidR="00F46F95" w:rsidRPr="00F46F95" w:rsidRDefault="00F46F95" w:rsidP="00F46F95">
      <w:pPr>
        <w:autoSpaceDE w:val="0"/>
        <w:autoSpaceDN w:val="0"/>
        <w:adjustRightInd w:val="0"/>
        <w:rPr>
          <w:rFonts w:eastAsiaTheme="minorHAnsi"/>
          <w:b/>
          <w:sz w:val="18"/>
          <w:szCs w:val="18"/>
          <w:lang w:eastAsia="en-US"/>
        </w:rPr>
      </w:pPr>
      <w:bookmarkStart w:id="0" w:name="z350"/>
      <w:r w:rsidRPr="00F46F95">
        <w:rPr>
          <w:rFonts w:eastAsiaTheme="minorHAnsi"/>
          <w:b/>
          <w:sz w:val="18"/>
          <w:szCs w:val="18"/>
          <w:lang w:eastAsia="en-US"/>
        </w:rPr>
        <w:t>К административным государственным должностям категории С-О-5 устанавливаются следующие требования:</w:t>
      </w:r>
    </w:p>
    <w:p w:rsidR="00F46F95" w:rsidRPr="00F46F95" w:rsidRDefault="00F46F95" w:rsidP="00F46F95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F46F95">
        <w:rPr>
          <w:rFonts w:eastAsiaTheme="minorHAnsi"/>
          <w:sz w:val="18"/>
          <w:szCs w:val="18"/>
          <w:lang w:eastAsia="en-US"/>
        </w:rPr>
        <w:t>послевузовское или высшее образование;</w:t>
      </w:r>
    </w:p>
    <w:p w:rsidR="00F46F95" w:rsidRPr="00F46F95" w:rsidRDefault="00F46F95" w:rsidP="00F46F95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F46F95">
        <w:rPr>
          <w:rFonts w:eastAsiaTheme="minorHAnsi"/>
          <w:sz w:val="18"/>
          <w:szCs w:val="18"/>
          <w:lang w:eastAsia="en-US"/>
        </w:rPr>
        <w:t>наличие следующих компетенций: стрессоустойчивость, инициативность,</w:t>
      </w:r>
    </w:p>
    <w:p w:rsidR="00F46F95" w:rsidRPr="00F46F95" w:rsidRDefault="00F46F95" w:rsidP="00F46F95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F46F95">
        <w:rPr>
          <w:rFonts w:eastAsiaTheme="minorHAnsi"/>
          <w:sz w:val="18"/>
          <w:szCs w:val="18"/>
          <w:lang w:eastAsia="en-US"/>
        </w:rPr>
        <w:t>ответственность, ориентация на потребителя услуг и его информирование,</w:t>
      </w:r>
    </w:p>
    <w:p w:rsidR="00F46F95" w:rsidRPr="00F46F95" w:rsidRDefault="00F46F95" w:rsidP="00F46F95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F46F95">
        <w:rPr>
          <w:rFonts w:eastAsiaTheme="minorHAnsi"/>
          <w:sz w:val="18"/>
          <w:szCs w:val="18"/>
          <w:lang w:eastAsia="en-US"/>
        </w:rPr>
        <w:t>добропорядочность, саморазвитие, оперативность, сотрудничество и взаимодействие, управление деятельностью;</w:t>
      </w:r>
    </w:p>
    <w:p w:rsidR="00F46F95" w:rsidRPr="00F46F95" w:rsidRDefault="00F46F95" w:rsidP="00F46F95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F46F95">
        <w:rPr>
          <w:rFonts w:eastAsiaTheme="minorHAnsi"/>
          <w:sz w:val="18"/>
          <w:szCs w:val="18"/>
          <w:lang w:eastAsia="en-US"/>
        </w:rPr>
        <w:t>опыт работы не требуется.</w:t>
      </w:r>
    </w:p>
    <w:p w:rsidR="00F46F95" w:rsidRPr="00F46F95" w:rsidRDefault="00F46F95" w:rsidP="00F46F95">
      <w:pPr>
        <w:autoSpaceDE w:val="0"/>
        <w:autoSpaceDN w:val="0"/>
        <w:adjustRightInd w:val="0"/>
        <w:ind w:firstLine="708"/>
        <w:jc w:val="both"/>
        <w:rPr>
          <w:sz w:val="18"/>
          <w:szCs w:val="18"/>
          <w:lang w:val="kk-KZ"/>
        </w:rPr>
      </w:pPr>
      <w:r w:rsidRPr="00F46F95">
        <w:rPr>
          <w:sz w:val="18"/>
          <w:szCs w:val="18"/>
          <w:lang w:val="kk-KZ"/>
        </w:rPr>
        <w:t xml:space="preserve">Для данных категории в соответствии с программой тестирования, определяемой уполномоченным органом по делам государственной службы, проводится тестирование на знание законодательства Республики Казахстан в соответствии с программой тестирования.; Знание стратегии" Казахстан - 2050":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  </w:t>
      </w:r>
    </w:p>
    <w:p w:rsidR="00F46F95" w:rsidRPr="00F46F95" w:rsidRDefault="00F46F95" w:rsidP="00F46F95">
      <w:pPr>
        <w:widowControl w:val="0"/>
        <w:tabs>
          <w:tab w:val="left" w:pos="993"/>
        </w:tabs>
        <w:contextualSpacing/>
        <w:jc w:val="both"/>
        <w:rPr>
          <w:sz w:val="18"/>
          <w:szCs w:val="18"/>
          <w:lang w:val="kk-KZ"/>
        </w:rPr>
      </w:pPr>
      <w:r w:rsidRPr="00F46F95">
        <w:rPr>
          <w:sz w:val="18"/>
          <w:szCs w:val="18"/>
          <w:lang w:val="kk-KZ"/>
        </w:rPr>
        <w:t xml:space="preserve">            Другие обязательные знания, необходимые для исполнения функциональных обязанностей по должностям данной категории.</w:t>
      </w:r>
    </w:p>
    <w:p w:rsidR="00F46F95" w:rsidRPr="006E297D" w:rsidRDefault="00F46F95" w:rsidP="00C97F3D">
      <w:pPr>
        <w:autoSpaceDE w:val="0"/>
        <w:autoSpaceDN w:val="0"/>
        <w:adjustRightInd w:val="0"/>
        <w:ind w:firstLine="708"/>
        <w:jc w:val="both"/>
        <w:rPr>
          <w:sz w:val="18"/>
          <w:szCs w:val="18"/>
          <w:lang w:val="kk-KZ"/>
        </w:rPr>
      </w:pPr>
    </w:p>
    <w:bookmarkEnd w:id="0"/>
    <w:p w:rsidR="00C97F3D" w:rsidRPr="006E297D" w:rsidRDefault="00C97F3D" w:rsidP="00C97F3D">
      <w:pPr>
        <w:widowControl w:val="0"/>
        <w:jc w:val="both"/>
        <w:rPr>
          <w:b/>
          <w:bCs/>
          <w:iCs/>
          <w:sz w:val="18"/>
          <w:szCs w:val="18"/>
        </w:rPr>
      </w:pPr>
      <w:proofErr w:type="spellStart"/>
      <w:r w:rsidRPr="006E297D">
        <w:rPr>
          <w:b/>
          <w:bCs/>
          <w:iCs/>
          <w:sz w:val="18"/>
          <w:szCs w:val="18"/>
        </w:rPr>
        <w:t>Должностн</w:t>
      </w:r>
      <w:proofErr w:type="spellEnd"/>
      <w:r w:rsidRPr="006E297D">
        <w:rPr>
          <w:b/>
          <w:bCs/>
          <w:iCs/>
          <w:sz w:val="18"/>
          <w:szCs w:val="18"/>
          <w:lang w:val="kk-KZ"/>
        </w:rPr>
        <w:t>ые</w:t>
      </w:r>
      <w:r w:rsidRPr="006E297D">
        <w:rPr>
          <w:b/>
          <w:bCs/>
          <w:iCs/>
          <w:sz w:val="18"/>
          <w:szCs w:val="18"/>
        </w:rPr>
        <w:t xml:space="preserve"> оклад</w:t>
      </w:r>
      <w:r w:rsidRPr="006E297D">
        <w:rPr>
          <w:b/>
          <w:bCs/>
          <w:iCs/>
          <w:sz w:val="18"/>
          <w:szCs w:val="18"/>
          <w:lang w:val="kk-KZ"/>
        </w:rPr>
        <w:t>ы</w:t>
      </w:r>
      <w:r w:rsidRPr="006E297D">
        <w:rPr>
          <w:b/>
          <w:bCs/>
          <w:iCs/>
          <w:sz w:val="18"/>
          <w:szCs w:val="18"/>
        </w:rPr>
        <w:t xml:space="preserve"> </w:t>
      </w:r>
      <w:proofErr w:type="spellStart"/>
      <w:r w:rsidRPr="006E297D">
        <w:rPr>
          <w:b/>
          <w:bCs/>
          <w:iCs/>
          <w:sz w:val="18"/>
          <w:szCs w:val="18"/>
        </w:rPr>
        <w:t>административн</w:t>
      </w:r>
      <w:proofErr w:type="spellEnd"/>
      <w:r w:rsidRPr="006E297D">
        <w:rPr>
          <w:b/>
          <w:bCs/>
          <w:iCs/>
          <w:sz w:val="18"/>
          <w:szCs w:val="18"/>
          <w:lang w:val="kk-KZ"/>
        </w:rPr>
        <w:t>ых</w:t>
      </w:r>
      <w:r w:rsidRPr="006E297D">
        <w:rPr>
          <w:b/>
          <w:bCs/>
          <w:iCs/>
          <w:sz w:val="18"/>
          <w:szCs w:val="18"/>
        </w:rPr>
        <w:t xml:space="preserve"> </w:t>
      </w:r>
      <w:proofErr w:type="spellStart"/>
      <w:r w:rsidRPr="006E297D">
        <w:rPr>
          <w:b/>
          <w:bCs/>
          <w:iCs/>
          <w:sz w:val="18"/>
          <w:szCs w:val="18"/>
        </w:rPr>
        <w:t>государственн</w:t>
      </w:r>
      <w:proofErr w:type="spellEnd"/>
      <w:r w:rsidRPr="006E297D">
        <w:rPr>
          <w:b/>
          <w:bCs/>
          <w:iCs/>
          <w:sz w:val="18"/>
          <w:szCs w:val="18"/>
          <w:lang w:val="kk-KZ"/>
        </w:rPr>
        <w:t>ых</w:t>
      </w:r>
      <w:r w:rsidRPr="006E297D">
        <w:rPr>
          <w:b/>
          <w:bCs/>
          <w:iCs/>
          <w:sz w:val="18"/>
          <w:szCs w:val="18"/>
        </w:rPr>
        <w:t xml:space="preserve"> </w:t>
      </w:r>
      <w:proofErr w:type="spellStart"/>
      <w:r w:rsidRPr="006E297D">
        <w:rPr>
          <w:b/>
          <w:bCs/>
          <w:iCs/>
          <w:sz w:val="18"/>
          <w:szCs w:val="18"/>
        </w:rPr>
        <w:t>служащ</w:t>
      </w:r>
      <w:proofErr w:type="spellEnd"/>
      <w:r w:rsidRPr="006E297D">
        <w:rPr>
          <w:b/>
          <w:bCs/>
          <w:iCs/>
          <w:sz w:val="18"/>
          <w:szCs w:val="18"/>
          <w:lang w:val="kk-KZ"/>
        </w:rPr>
        <w:t>их</w:t>
      </w:r>
      <w:r w:rsidRPr="006E297D">
        <w:rPr>
          <w:b/>
          <w:bCs/>
          <w:iCs/>
          <w:sz w:val="18"/>
          <w:szCs w:val="18"/>
        </w:rPr>
        <w:t>:</w:t>
      </w:r>
    </w:p>
    <w:p w:rsidR="00C97F3D" w:rsidRPr="006E297D" w:rsidRDefault="00C97F3D" w:rsidP="00C97F3D">
      <w:pPr>
        <w:widowControl w:val="0"/>
        <w:jc w:val="both"/>
        <w:rPr>
          <w:b/>
          <w:bCs/>
          <w:iCs/>
          <w:sz w:val="18"/>
          <w:szCs w:val="18"/>
          <w:lang w:val="kk-KZ"/>
        </w:rPr>
      </w:pPr>
    </w:p>
    <w:tbl>
      <w:tblPr>
        <w:tblW w:w="9286" w:type="dxa"/>
        <w:tblCellSpacing w:w="0" w:type="dxa"/>
        <w:tblInd w:w="45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8"/>
        <w:gridCol w:w="4041"/>
        <w:gridCol w:w="3827"/>
      </w:tblGrid>
      <w:tr w:rsidR="00C97F3D" w:rsidRPr="006E297D" w:rsidTr="00AB79FC">
        <w:trPr>
          <w:trHeight w:val="326"/>
          <w:tblCellSpacing w:w="0" w:type="dxa"/>
        </w:trPr>
        <w:tc>
          <w:tcPr>
            <w:tcW w:w="141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F3D" w:rsidRPr="006E297D" w:rsidRDefault="00C97F3D" w:rsidP="0056163E">
            <w:pPr>
              <w:keepNext/>
              <w:widowControl w:val="0"/>
              <w:ind w:left="-1440" w:right="363"/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E297D">
              <w:rPr>
                <w:b/>
                <w:bCs/>
                <w:iCs/>
                <w:sz w:val="18"/>
                <w:szCs w:val="18"/>
              </w:rPr>
              <w:t>Категория</w:t>
            </w:r>
          </w:p>
        </w:tc>
        <w:tc>
          <w:tcPr>
            <w:tcW w:w="786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F3D" w:rsidRPr="006E297D" w:rsidRDefault="00C97F3D" w:rsidP="0056163E">
            <w:pPr>
              <w:keepNext/>
              <w:widowControl w:val="0"/>
              <w:ind w:left="-1440" w:right="312"/>
              <w:jc w:val="center"/>
              <w:rPr>
                <w:b/>
                <w:bCs/>
                <w:iCs/>
                <w:sz w:val="18"/>
                <w:szCs w:val="18"/>
                <w:lang w:val="kk-KZ"/>
              </w:rPr>
            </w:pPr>
            <w:r w:rsidRPr="006E297D">
              <w:rPr>
                <w:b/>
                <w:bCs/>
                <w:iCs/>
                <w:sz w:val="18"/>
                <w:szCs w:val="18"/>
              </w:rPr>
              <w:t xml:space="preserve">В </w:t>
            </w:r>
            <w:r w:rsidRPr="006E297D">
              <w:rPr>
                <w:b/>
                <w:bCs/>
                <w:iCs/>
                <w:sz w:val="18"/>
                <w:szCs w:val="18"/>
                <w:lang w:val="kk-KZ"/>
              </w:rPr>
              <w:t xml:space="preserve"> зависимости от выслуги лет</w:t>
            </w:r>
          </w:p>
        </w:tc>
      </w:tr>
      <w:tr w:rsidR="00C97F3D" w:rsidRPr="006E297D" w:rsidTr="00AB79FC">
        <w:trPr>
          <w:trHeight w:val="144"/>
          <w:tblCellSpacing w:w="0" w:type="dxa"/>
        </w:trPr>
        <w:tc>
          <w:tcPr>
            <w:tcW w:w="1418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F3D" w:rsidRPr="006E297D" w:rsidRDefault="00C97F3D" w:rsidP="0056163E">
            <w:pPr>
              <w:widowControl w:val="0"/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F3D" w:rsidRPr="006E297D" w:rsidRDefault="00C97F3D" w:rsidP="0056163E">
            <w:pPr>
              <w:keepNext/>
              <w:widowControl w:val="0"/>
              <w:ind w:left="57" w:right="125"/>
              <w:jc w:val="center"/>
              <w:rPr>
                <w:b/>
                <w:bCs/>
                <w:iCs/>
                <w:sz w:val="18"/>
                <w:szCs w:val="18"/>
              </w:rPr>
            </w:pPr>
            <w:proofErr w:type="spellStart"/>
            <w:r w:rsidRPr="006E297D">
              <w:rPr>
                <w:b/>
                <w:bCs/>
                <w:iCs/>
                <w:sz w:val="18"/>
                <w:szCs w:val="18"/>
              </w:rPr>
              <w:t>min</w:t>
            </w:r>
            <w:proofErr w:type="spellEnd"/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F3D" w:rsidRPr="006E297D" w:rsidRDefault="00C97F3D" w:rsidP="0056163E">
            <w:pPr>
              <w:keepNext/>
              <w:widowControl w:val="0"/>
              <w:ind w:left="96"/>
              <w:jc w:val="center"/>
              <w:rPr>
                <w:b/>
                <w:bCs/>
                <w:i/>
                <w:iCs/>
                <w:sz w:val="18"/>
                <w:szCs w:val="18"/>
                <w:lang w:val="kk-KZ"/>
              </w:rPr>
            </w:pPr>
            <w:proofErr w:type="spellStart"/>
            <w:r w:rsidRPr="006E297D">
              <w:rPr>
                <w:b/>
                <w:bCs/>
                <w:i/>
                <w:iCs/>
                <w:sz w:val="18"/>
                <w:szCs w:val="18"/>
              </w:rPr>
              <w:t>max</w:t>
            </w:r>
            <w:proofErr w:type="spellEnd"/>
          </w:p>
        </w:tc>
      </w:tr>
      <w:tr w:rsidR="00F46F95" w:rsidRPr="006E297D" w:rsidTr="00AB79FC">
        <w:trPr>
          <w:trHeight w:val="195"/>
          <w:tblCellSpacing w:w="0" w:type="dxa"/>
        </w:trPr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46F95" w:rsidRPr="006E297D" w:rsidRDefault="00F46F95" w:rsidP="0056163E">
            <w:pPr>
              <w:keepNext/>
              <w:widowControl w:val="0"/>
              <w:ind w:left="-1440" w:right="96" w:firstLine="1440"/>
              <w:jc w:val="center"/>
              <w:rPr>
                <w:b/>
                <w:bCs/>
                <w:iCs/>
                <w:sz w:val="18"/>
                <w:szCs w:val="18"/>
                <w:lang w:val="kk-KZ"/>
              </w:rPr>
            </w:pPr>
            <w:r>
              <w:rPr>
                <w:b/>
                <w:bCs/>
                <w:iCs/>
                <w:sz w:val="18"/>
                <w:szCs w:val="18"/>
                <w:lang w:val="kk-KZ"/>
              </w:rPr>
              <w:t>С-О-5</w:t>
            </w:r>
          </w:p>
        </w:tc>
        <w:tc>
          <w:tcPr>
            <w:tcW w:w="4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6F95" w:rsidRPr="00B7375D" w:rsidRDefault="00F46F95" w:rsidP="00554EFF">
            <w:pPr>
              <w:widowControl w:val="0"/>
              <w:jc w:val="center"/>
              <w:rPr>
                <w:b/>
                <w:bCs/>
                <w:iCs/>
                <w:sz w:val="20"/>
                <w:szCs w:val="20"/>
                <w:lang w:val="kk-KZ"/>
              </w:rPr>
            </w:pPr>
            <w:r w:rsidRPr="00B7375D">
              <w:rPr>
                <w:b/>
                <w:bCs/>
                <w:iCs/>
                <w:sz w:val="20"/>
                <w:szCs w:val="20"/>
                <w:lang w:val="kk-KZ"/>
              </w:rPr>
              <w:t>108 306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6F95" w:rsidRPr="00053525" w:rsidRDefault="00F46F95" w:rsidP="00F46F95">
            <w:pPr>
              <w:pStyle w:val="a3"/>
              <w:numPr>
                <w:ilvl w:val="0"/>
                <w:numId w:val="12"/>
              </w:numPr>
              <w:rPr>
                <w:b/>
                <w:bCs/>
                <w:iCs/>
                <w:sz w:val="20"/>
                <w:szCs w:val="20"/>
                <w:lang w:val="kk-KZ"/>
              </w:rPr>
            </w:pPr>
            <w:r w:rsidRPr="00053525">
              <w:rPr>
                <w:b/>
                <w:bCs/>
                <w:iCs/>
                <w:sz w:val="20"/>
                <w:szCs w:val="20"/>
                <w:lang w:val="kk-KZ"/>
              </w:rPr>
              <w:t>7</w:t>
            </w:r>
          </w:p>
        </w:tc>
      </w:tr>
    </w:tbl>
    <w:p w:rsidR="003D4645" w:rsidRPr="003D4645" w:rsidRDefault="003D4645" w:rsidP="003D4645">
      <w:pPr>
        <w:pStyle w:val="a3"/>
        <w:numPr>
          <w:ilvl w:val="0"/>
          <w:numId w:val="13"/>
        </w:numPr>
        <w:tabs>
          <w:tab w:val="left" w:pos="0"/>
        </w:tabs>
        <w:ind w:left="-142" w:firstLine="993"/>
        <w:jc w:val="both"/>
        <w:rPr>
          <w:b/>
          <w:sz w:val="24"/>
          <w:szCs w:val="24"/>
        </w:rPr>
      </w:pPr>
      <w:r w:rsidRPr="003D4645">
        <w:rPr>
          <w:b/>
          <w:bCs/>
          <w:iCs/>
          <w:sz w:val="24"/>
          <w:szCs w:val="24"/>
          <w:lang w:val="kk-KZ"/>
        </w:rPr>
        <w:t xml:space="preserve">Главный специалист отдела камерального мониторинга №2 Управления </w:t>
      </w:r>
      <w:r w:rsidRPr="003D4645">
        <w:rPr>
          <w:b/>
          <w:sz w:val="24"/>
          <w:szCs w:val="24"/>
          <w:lang w:val="kk-KZ"/>
        </w:rPr>
        <w:t>камерального мониторинга</w:t>
      </w:r>
      <w:r w:rsidRPr="003D4645">
        <w:rPr>
          <w:b/>
          <w:bCs/>
          <w:iCs/>
          <w:sz w:val="24"/>
          <w:szCs w:val="24"/>
          <w:lang w:val="kk-KZ"/>
        </w:rPr>
        <w:t>,</w:t>
      </w:r>
      <w:r w:rsidRPr="003D464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r w:rsidRPr="003D4645">
        <w:rPr>
          <w:rFonts w:eastAsiaTheme="minorHAnsi"/>
          <w:b/>
          <w:sz w:val="24"/>
          <w:szCs w:val="24"/>
          <w:lang w:eastAsia="en-US"/>
        </w:rPr>
        <w:t xml:space="preserve">категория </w:t>
      </w:r>
      <w:r w:rsidRPr="003D4645">
        <w:rPr>
          <w:rFonts w:eastAsiaTheme="minorHAnsi"/>
          <w:b/>
          <w:color w:val="000000"/>
          <w:sz w:val="24"/>
          <w:szCs w:val="24"/>
          <w:lang w:eastAsia="en-US"/>
        </w:rPr>
        <w:t>C-</w:t>
      </w:r>
      <w:r w:rsidRPr="003D4645">
        <w:rPr>
          <w:rFonts w:eastAsiaTheme="minorHAnsi"/>
          <w:b/>
          <w:color w:val="000000"/>
          <w:sz w:val="24"/>
          <w:szCs w:val="24"/>
          <w:lang w:val="kk-KZ" w:eastAsia="en-US"/>
        </w:rPr>
        <w:t>О</w:t>
      </w:r>
      <w:r w:rsidRPr="003D4645">
        <w:rPr>
          <w:rFonts w:eastAsiaTheme="minorHAnsi"/>
          <w:b/>
          <w:color w:val="000000"/>
          <w:sz w:val="24"/>
          <w:szCs w:val="24"/>
          <w:lang w:eastAsia="en-US"/>
        </w:rPr>
        <w:t>-</w:t>
      </w:r>
      <w:r w:rsidRPr="003D4645">
        <w:rPr>
          <w:rFonts w:eastAsiaTheme="minorHAnsi"/>
          <w:b/>
          <w:color w:val="000000"/>
          <w:sz w:val="24"/>
          <w:szCs w:val="24"/>
          <w:lang w:val="kk-KZ" w:eastAsia="en-US"/>
        </w:rPr>
        <w:t>5</w:t>
      </w:r>
      <w:r w:rsidRPr="003D4645">
        <w:rPr>
          <w:rFonts w:eastAsiaTheme="minorHAnsi"/>
          <w:b/>
          <w:i/>
          <w:color w:val="000000"/>
          <w:sz w:val="24"/>
          <w:szCs w:val="24"/>
          <w:lang w:eastAsia="en-US"/>
        </w:rPr>
        <w:t xml:space="preserve">, </w:t>
      </w:r>
      <w:r w:rsidRPr="003D4645">
        <w:rPr>
          <w:rFonts w:eastAsiaTheme="minorHAnsi"/>
          <w:b/>
          <w:color w:val="000000"/>
          <w:sz w:val="24"/>
          <w:szCs w:val="24"/>
          <w:lang w:eastAsia="en-US"/>
        </w:rPr>
        <w:t>(</w:t>
      </w:r>
      <w:r w:rsidRPr="003D4645">
        <w:rPr>
          <w:b/>
          <w:bCs/>
          <w:iCs/>
          <w:sz w:val="24"/>
          <w:szCs w:val="24"/>
          <w:lang w:val="kk-KZ"/>
        </w:rPr>
        <w:t>1 единица), КМБ 2-2-4.</w:t>
      </w:r>
    </w:p>
    <w:p w:rsidR="003D4645" w:rsidRPr="003D4645" w:rsidRDefault="003D4645" w:rsidP="003D4645">
      <w:pPr>
        <w:tabs>
          <w:tab w:val="left" w:pos="0"/>
          <w:tab w:val="left" w:pos="993"/>
        </w:tabs>
        <w:ind w:left="-142"/>
        <w:jc w:val="both"/>
        <w:rPr>
          <w:b/>
          <w:sz w:val="24"/>
          <w:szCs w:val="24"/>
        </w:rPr>
      </w:pPr>
      <w:r w:rsidRPr="003D4645">
        <w:rPr>
          <w:b/>
          <w:sz w:val="24"/>
          <w:szCs w:val="24"/>
        </w:rPr>
        <w:tab/>
      </w:r>
      <w:r w:rsidRPr="003D4645">
        <w:rPr>
          <w:b/>
          <w:sz w:val="24"/>
          <w:szCs w:val="24"/>
        </w:rPr>
        <w:tab/>
        <w:t xml:space="preserve">Функциональные обязанности: </w:t>
      </w:r>
      <w:proofErr w:type="gramStart"/>
      <w:r w:rsidRPr="003D4645">
        <w:rPr>
          <w:sz w:val="24"/>
          <w:szCs w:val="24"/>
        </w:rPr>
        <w:t>Контроль за</w:t>
      </w:r>
      <w:proofErr w:type="gramEnd"/>
      <w:r w:rsidRPr="003D4645">
        <w:rPr>
          <w:sz w:val="24"/>
          <w:szCs w:val="24"/>
        </w:rPr>
        <w:t xml:space="preserve"> работой по приему и обработке налоговой отчетности территориальных управлений. Оказание методической помощи территориальным управлениям по работе с информационными системами. Участие в проверках состояния контрольно-экономической работы территориальных налоговых управлений в пределах компетенции Управления; </w:t>
      </w:r>
      <w:r w:rsidRPr="003D4645">
        <w:rPr>
          <w:sz w:val="24"/>
          <w:szCs w:val="24"/>
          <w:lang w:val="kk-KZ"/>
        </w:rPr>
        <w:t>В</w:t>
      </w:r>
      <w:proofErr w:type="spellStart"/>
      <w:r w:rsidRPr="003D4645">
        <w:rPr>
          <w:sz w:val="24"/>
          <w:szCs w:val="24"/>
        </w:rPr>
        <w:t>ыработка</w:t>
      </w:r>
      <w:proofErr w:type="spellEnd"/>
      <w:r w:rsidRPr="003D4645">
        <w:rPr>
          <w:sz w:val="24"/>
          <w:szCs w:val="24"/>
        </w:rPr>
        <w:t xml:space="preserve"> предложений по совершенствованию форм налоговой отчетности и камерального контроля. Обобщение и анализ по обработке результатов камеральных наблюдений. Оказание практической помощи территориальным налоговым органам по изучению и применению инструктивных материалов по вопросам налогового законодательства и форм налоговой отчетности. Разъяснение налогового законодательства в пределах своей компетенции. Своевременное представление отчетности в Комитет государственных доходов МФ РК.</w:t>
      </w:r>
    </w:p>
    <w:p w:rsidR="003D4645" w:rsidRPr="003D4645" w:rsidRDefault="003D4645" w:rsidP="003D4645">
      <w:pPr>
        <w:pStyle w:val="a3"/>
        <w:widowControl w:val="0"/>
        <w:ind w:left="-142" w:firstLine="993"/>
        <w:jc w:val="both"/>
        <w:rPr>
          <w:bCs/>
          <w:iCs/>
          <w:sz w:val="24"/>
          <w:szCs w:val="24"/>
          <w:lang w:val="kk-KZ"/>
        </w:rPr>
      </w:pPr>
      <w:r w:rsidRPr="003D4645">
        <w:rPr>
          <w:rFonts w:eastAsia="Calibri"/>
          <w:b/>
          <w:bCs/>
          <w:iCs/>
          <w:sz w:val="24"/>
          <w:szCs w:val="24"/>
          <w:lang w:val="kk-KZ" w:eastAsia="en-US"/>
        </w:rPr>
        <w:t>Требования к участникам конкурса</w:t>
      </w:r>
      <w:r w:rsidRPr="003D4645">
        <w:rPr>
          <w:b/>
          <w:bCs/>
          <w:iCs/>
          <w:color w:val="000000"/>
          <w:sz w:val="24"/>
          <w:szCs w:val="24"/>
          <w:lang w:val="kk-KZ"/>
        </w:rPr>
        <w:t>:</w:t>
      </w:r>
      <w:r w:rsidRPr="003D4645">
        <w:rPr>
          <w:bCs/>
          <w:iCs/>
          <w:sz w:val="24"/>
          <w:szCs w:val="24"/>
          <w:lang w:val="kk-KZ"/>
        </w:rPr>
        <w:tab/>
        <w:t>Высшее или послевузовское: в сфере экономики и бизнеса (экономика, финансы, учет и аудит, Государственное и местное управление, менеджмент, Управление проектами, маркетинг, Статистика, мировая экономика) или право.</w:t>
      </w:r>
    </w:p>
    <w:p w:rsidR="00DA7A60" w:rsidRPr="00505164" w:rsidRDefault="00DA7A60" w:rsidP="00505164">
      <w:pPr>
        <w:pStyle w:val="HTML"/>
        <w:jc w:val="both"/>
        <w:rPr>
          <w:rFonts w:ascii="Times New Roman" w:hAnsi="Times New Roman"/>
          <w:bCs/>
          <w:iCs/>
          <w:sz w:val="18"/>
          <w:szCs w:val="18"/>
          <w:lang w:val="kk-KZ"/>
        </w:rPr>
      </w:pPr>
    </w:p>
    <w:p w:rsidR="00F44F76" w:rsidRPr="003D4645" w:rsidRDefault="0082414A" w:rsidP="00B1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ab/>
      </w:r>
      <w:bookmarkStart w:id="1" w:name="_GoBack"/>
      <w:r w:rsidR="00F44F76" w:rsidRPr="003D4645">
        <w:rPr>
          <w:rFonts w:eastAsiaTheme="minorHAnsi"/>
          <w:sz w:val="24"/>
          <w:szCs w:val="24"/>
          <w:lang w:eastAsia="en-US"/>
        </w:rPr>
        <w:t>Для участия во внутреннем конкурсе представляются следующие</w:t>
      </w:r>
      <w:r w:rsidR="00F44F76" w:rsidRPr="003D4645">
        <w:rPr>
          <w:rFonts w:eastAsiaTheme="minorHAnsi"/>
          <w:sz w:val="24"/>
          <w:szCs w:val="24"/>
          <w:lang w:val="kk-KZ" w:eastAsia="en-US"/>
        </w:rPr>
        <w:t xml:space="preserve"> </w:t>
      </w:r>
      <w:r w:rsidR="00F44F76" w:rsidRPr="003D4645">
        <w:rPr>
          <w:rFonts w:eastAsiaTheme="minorHAnsi"/>
          <w:sz w:val="24"/>
          <w:szCs w:val="24"/>
          <w:lang w:eastAsia="en-US"/>
        </w:rPr>
        <w:t>документы:</w:t>
      </w:r>
    </w:p>
    <w:p w:rsidR="00F44F76" w:rsidRPr="003D4645" w:rsidRDefault="00F44F76" w:rsidP="00922F9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D4645">
        <w:rPr>
          <w:rFonts w:eastAsiaTheme="minorHAnsi"/>
          <w:sz w:val="24"/>
          <w:szCs w:val="24"/>
          <w:lang w:eastAsia="en-US"/>
        </w:rPr>
        <w:t>1) заявление по форме, согласно приложению 2 к настоящим Правилам;</w:t>
      </w:r>
    </w:p>
    <w:p w:rsidR="00F44F76" w:rsidRPr="003D4645" w:rsidRDefault="00F44F76" w:rsidP="00922F9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3D4645">
        <w:rPr>
          <w:rFonts w:eastAsiaTheme="minorHAnsi"/>
          <w:sz w:val="24"/>
          <w:szCs w:val="24"/>
          <w:lang w:eastAsia="en-US"/>
        </w:rPr>
        <w:t>2) послужной список государственного служащего по форме, утвержденной</w:t>
      </w:r>
      <w:r w:rsidRPr="003D4645">
        <w:rPr>
          <w:rFonts w:eastAsiaTheme="minorHAnsi"/>
          <w:sz w:val="24"/>
          <w:szCs w:val="24"/>
          <w:lang w:val="kk-KZ" w:eastAsia="en-US"/>
        </w:rPr>
        <w:t xml:space="preserve"> </w:t>
      </w:r>
      <w:r w:rsidRPr="003D4645">
        <w:rPr>
          <w:rFonts w:eastAsiaTheme="minorHAnsi"/>
          <w:sz w:val="24"/>
          <w:szCs w:val="24"/>
          <w:lang w:eastAsia="en-US"/>
        </w:rPr>
        <w:t>приказом Председателя Агентства Республики Казахстан по делам</w:t>
      </w:r>
      <w:r w:rsidRPr="003D4645">
        <w:rPr>
          <w:rFonts w:eastAsiaTheme="minorHAnsi"/>
          <w:sz w:val="24"/>
          <w:szCs w:val="24"/>
          <w:lang w:val="kk-KZ" w:eastAsia="en-US"/>
        </w:rPr>
        <w:t xml:space="preserve"> </w:t>
      </w:r>
      <w:r w:rsidRPr="003D4645">
        <w:rPr>
          <w:rFonts w:eastAsiaTheme="minorHAnsi"/>
          <w:sz w:val="24"/>
          <w:szCs w:val="24"/>
          <w:lang w:eastAsia="en-US"/>
        </w:rPr>
        <w:t>государственной службы и противодействию коррупции от 21 октября 2016 года</w:t>
      </w:r>
      <w:r w:rsidRPr="003D4645">
        <w:rPr>
          <w:rFonts w:eastAsiaTheme="minorHAnsi"/>
          <w:sz w:val="24"/>
          <w:szCs w:val="24"/>
          <w:lang w:val="kk-KZ" w:eastAsia="en-US"/>
        </w:rPr>
        <w:t xml:space="preserve"> </w:t>
      </w:r>
      <w:r w:rsidRPr="003D4645">
        <w:rPr>
          <w:rFonts w:eastAsiaTheme="minorHAnsi"/>
          <w:sz w:val="24"/>
          <w:szCs w:val="24"/>
          <w:lang w:eastAsia="en-US"/>
        </w:rPr>
        <w:t>№ 14 (зарегистрирован в Реестре государственной регистрации нормативных</w:t>
      </w:r>
      <w:r w:rsidRPr="003D4645">
        <w:rPr>
          <w:rFonts w:eastAsiaTheme="minorHAnsi"/>
          <w:sz w:val="24"/>
          <w:szCs w:val="24"/>
          <w:lang w:val="kk-KZ" w:eastAsia="en-US"/>
        </w:rPr>
        <w:t xml:space="preserve"> </w:t>
      </w:r>
      <w:r w:rsidRPr="003D4645">
        <w:rPr>
          <w:rFonts w:eastAsiaTheme="minorHAnsi"/>
          <w:sz w:val="24"/>
          <w:szCs w:val="24"/>
          <w:lang w:eastAsia="en-US"/>
        </w:rPr>
        <w:t>правовых актов № 14436, опубликован 28 ноября 2016 года в информационно-правовой системе «</w:t>
      </w:r>
      <w:proofErr w:type="spellStart"/>
      <w:r w:rsidRPr="003D4645">
        <w:rPr>
          <w:rFonts w:eastAsiaTheme="minorHAnsi"/>
          <w:sz w:val="24"/>
          <w:szCs w:val="24"/>
          <w:lang w:eastAsia="en-US"/>
        </w:rPr>
        <w:t>Әділет</w:t>
      </w:r>
      <w:proofErr w:type="spellEnd"/>
      <w:r w:rsidRPr="003D4645">
        <w:rPr>
          <w:rFonts w:eastAsiaTheme="minorHAnsi"/>
          <w:sz w:val="24"/>
          <w:szCs w:val="24"/>
          <w:lang w:eastAsia="en-US"/>
        </w:rPr>
        <w:t>»), заверенный соответствующей службой управления</w:t>
      </w:r>
      <w:r w:rsidRPr="003D4645">
        <w:rPr>
          <w:rFonts w:eastAsiaTheme="minorHAnsi"/>
          <w:sz w:val="24"/>
          <w:szCs w:val="24"/>
          <w:lang w:val="kk-KZ" w:eastAsia="en-US"/>
        </w:rPr>
        <w:t xml:space="preserve"> </w:t>
      </w:r>
      <w:r w:rsidRPr="003D4645">
        <w:rPr>
          <w:rFonts w:eastAsiaTheme="minorHAnsi"/>
          <w:sz w:val="24"/>
          <w:szCs w:val="24"/>
          <w:lang w:eastAsia="en-US"/>
        </w:rPr>
        <w:t>персоналом не ранее чем за тридцать календарных дней до дня представления</w:t>
      </w:r>
      <w:proofErr w:type="gramEnd"/>
      <w:r w:rsidRPr="003D4645">
        <w:rPr>
          <w:rFonts w:eastAsiaTheme="minorHAnsi"/>
          <w:sz w:val="24"/>
          <w:szCs w:val="24"/>
          <w:lang w:val="kk-KZ" w:eastAsia="en-US"/>
        </w:rPr>
        <w:t xml:space="preserve"> </w:t>
      </w:r>
      <w:r w:rsidRPr="003D4645">
        <w:rPr>
          <w:rFonts w:eastAsiaTheme="minorHAnsi"/>
          <w:sz w:val="24"/>
          <w:szCs w:val="24"/>
          <w:lang w:eastAsia="en-US"/>
        </w:rPr>
        <w:t>документов.</w:t>
      </w:r>
    </w:p>
    <w:p w:rsidR="00F44F76" w:rsidRPr="003D4645" w:rsidRDefault="00F44F76" w:rsidP="00922F9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D4645">
        <w:rPr>
          <w:rFonts w:eastAsiaTheme="minorHAnsi"/>
          <w:sz w:val="24"/>
          <w:szCs w:val="24"/>
          <w:lang w:eastAsia="en-US"/>
        </w:rPr>
        <w:t>Кандидаты могут предоставлять документы, подтверждающие наличие у</w:t>
      </w:r>
      <w:r w:rsidRPr="003D4645">
        <w:rPr>
          <w:rFonts w:eastAsiaTheme="minorHAnsi"/>
          <w:sz w:val="24"/>
          <w:szCs w:val="24"/>
          <w:lang w:val="kk-KZ" w:eastAsia="en-US"/>
        </w:rPr>
        <w:t xml:space="preserve"> </w:t>
      </w:r>
      <w:r w:rsidRPr="003D4645">
        <w:rPr>
          <w:rFonts w:eastAsiaTheme="minorHAnsi"/>
          <w:sz w:val="24"/>
          <w:szCs w:val="24"/>
          <w:lang w:eastAsia="en-US"/>
        </w:rPr>
        <w:t xml:space="preserve">кандидата стажа работы в областях, соответствующих </w:t>
      </w:r>
      <w:proofErr w:type="gramStart"/>
      <w:r w:rsidRPr="003D4645">
        <w:rPr>
          <w:rFonts w:eastAsiaTheme="minorHAnsi"/>
          <w:sz w:val="24"/>
          <w:szCs w:val="24"/>
          <w:lang w:eastAsia="en-US"/>
        </w:rPr>
        <w:t>функциональным</w:t>
      </w:r>
      <w:proofErr w:type="gramEnd"/>
    </w:p>
    <w:p w:rsidR="00F44F76" w:rsidRPr="003D4645" w:rsidRDefault="00F44F76" w:rsidP="00922F9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D4645">
        <w:rPr>
          <w:rFonts w:eastAsiaTheme="minorHAnsi"/>
          <w:sz w:val="24"/>
          <w:szCs w:val="24"/>
          <w:lang w:eastAsia="en-US"/>
        </w:rPr>
        <w:t>направлениям объявленной должности.</w:t>
      </w:r>
      <w:r w:rsidRPr="003D4645">
        <w:rPr>
          <w:rFonts w:eastAsiaTheme="minorHAnsi"/>
          <w:sz w:val="24"/>
          <w:szCs w:val="24"/>
          <w:lang w:val="kk-KZ" w:eastAsia="en-US"/>
        </w:rPr>
        <w:t xml:space="preserve"> </w:t>
      </w:r>
      <w:r w:rsidRPr="003D4645">
        <w:rPr>
          <w:rFonts w:eastAsiaTheme="minorHAnsi"/>
          <w:sz w:val="24"/>
          <w:szCs w:val="24"/>
          <w:lang w:eastAsia="en-US"/>
        </w:rPr>
        <w:t>Представление неполного пакета документов либо недостоверных</w:t>
      </w:r>
      <w:r w:rsidRPr="003D4645">
        <w:rPr>
          <w:rFonts w:eastAsiaTheme="minorHAnsi"/>
          <w:sz w:val="24"/>
          <w:szCs w:val="24"/>
          <w:lang w:val="kk-KZ" w:eastAsia="en-US"/>
        </w:rPr>
        <w:t xml:space="preserve"> </w:t>
      </w:r>
      <w:r w:rsidRPr="003D4645">
        <w:rPr>
          <w:rFonts w:eastAsiaTheme="minorHAnsi"/>
          <w:sz w:val="24"/>
          <w:szCs w:val="24"/>
          <w:lang w:eastAsia="en-US"/>
        </w:rPr>
        <w:t>сведений является основанием для отказа в их рассмотрении конкурсной</w:t>
      </w:r>
      <w:r w:rsidRPr="003D4645">
        <w:rPr>
          <w:rFonts w:eastAsiaTheme="minorHAnsi"/>
          <w:sz w:val="24"/>
          <w:szCs w:val="24"/>
          <w:lang w:val="kk-KZ" w:eastAsia="en-US"/>
        </w:rPr>
        <w:t xml:space="preserve"> </w:t>
      </w:r>
      <w:r w:rsidRPr="003D4645">
        <w:rPr>
          <w:rFonts w:eastAsiaTheme="minorHAnsi"/>
          <w:sz w:val="24"/>
          <w:szCs w:val="24"/>
          <w:lang w:eastAsia="en-US"/>
        </w:rPr>
        <w:t>комиссией.</w:t>
      </w:r>
    </w:p>
    <w:p w:rsidR="00F44F76" w:rsidRPr="003D4645" w:rsidRDefault="00F44F76" w:rsidP="00922F9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D4645">
        <w:rPr>
          <w:rFonts w:eastAsiaTheme="minorHAnsi"/>
          <w:sz w:val="24"/>
          <w:szCs w:val="24"/>
          <w:lang w:eastAsia="en-US"/>
        </w:rPr>
        <w:t>Граждане могут предоставлять дополнительную информацию,</w:t>
      </w:r>
    </w:p>
    <w:p w:rsidR="00F44F76" w:rsidRPr="003D4645" w:rsidRDefault="00F44F76" w:rsidP="00F44F7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3D4645">
        <w:rPr>
          <w:rFonts w:eastAsiaTheme="minorHAnsi"/>
          <w:sz w:val="24"/>
          <w:szCs w:val="24"/>
          <w:lang w:eastAsia="en-US"/>
        </w:rPr>
        <w:lastRenderedPageBreak/>
        <w:t>касающуюся</w:t>
      </w:r>
      <w:proofErr w:type="gramEnd"/>
      <w:r w:rsidRPr="003D4645">
        <w:rPr>
          <w:rFonts w:eastAsiaTheme="minorHAnsi"/>
          <w:sz w:val="24"/>
          <w:szCs w:val="24"/>
          <w:lang w:eastAsia="en-US"/>
        </w:rPr>
        <w:t xml:space="preserve"> их образования, опыта работы, профессионального уровня и</w:t>
      </w:r>
    </w:p>
    <w:p w:rsidR="00F44F76" w:rsidRPr="003D4645" w:rsidRDefault="00F44F76" w:rsidP="00F44F7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3D4645">
        <w:rPr>
          <w:rFonts w:eastAsiaTheme="minorHAnsi"/>
          <w:sz w:val="24"/>
          <w:szCs w:val="24"/>
          <w:lang w:eastAsia="en-US"/>
        </w:rPr>
        <w:t>репутации (копии документов о повышении квалификации, присвоении ученых</w:t>
      </w:r>
      <w:r w:rsidRPr="003D4645">
        <w:rPr>
          <w:rFonts w:eastAsiaTheme="minorHAnsi"/>
          <w:sz w:val="24"/>
          <w:szCs w:val="24"/>
          <w:lang w:val="kk-KZ" w:eastAsia="en-US"/>
        </w:rPr>
        <w:t xml:space="preserve"> </w:t>
      </w:r>
      <w:r w:rsidRPr="003D4645">
        <w:rPr>
          <w:rFonts w:eastAsiaTheme="minorHAnsi"/>
          <w:sz w:val="24"/>
          <w:szCs w:val="24"/>
          <w:lang w:eastAsia="en-US"/>
        </w:rPr>
        <w:t>степеней и званий, характеристики, рекомендации, научные публикации, иные</w:t>
      </w:r>
      <w:proofErr w:type="gramEnd"/>
    </w:p>
    <w:p w:rsidR="00F44F76" w:rsidRPr="003D4645" w:rsidRDefault="00F44F76" w:rsidP="00F44F76">
      <w:pPr>
        <w:ind w:firstLine="708"/>
        <w:jc w:val="both"/>
        <w:rPr>
          <w:rFonts w:eastAsiaTheme="minorHAnsi"/>
          <w:sz w:val="24"/>
          <w:szCs w:val="24"/>
          <w:lang w:val="kk-KZ" w:eastAsia="en-US"/>
        </w:rPr>
      </w:pPr>
      <w:r w:rsidRPr="003D4645">
        <w:rPr>
          <w:rFonts w:eastAsiaTheme="minorHAnsi"/>
          <w:sz w:val="24"/>
          <w:szCs w:val="24"/>
          <w:lang w:eastAsia="en-US"/>
        </w:rPr>
        <w:t>сведения, характеризующие их профессиональную деятельность, квалификацию).</w:t>
      </w:r>
    </w:p>
    <w:p w:rsidR="00F44F76" w:rsidRPr="003D4645" w:rsidRDefault="00F44F76" w:rsidP="00F44F76">
      <w:pPr>
        <w:ind w:firstLine="708"/>
        <w:jc w:val="both"/>
        <w:rPr>
          <w:b/>
          <w:i/>
          <w:color w:val="000000"/>
          <w:sz w:val="24"/>
          <w:szCs w:val="24"/>
          <w:lang w:val="kk-KZ"/>
        </w:rPr>
      </w:pPr>
      <w:r w:rsidRPr="003D4645">
        <w:rPr>
          <w:b/>
          <w:sz w:val="24"/>
          <w:szCs w:val="24"/>
          <w:lang w:val="kk-KZ"/>
        </w:rPr>
        <w:t xml:space="preserve">Место проведения собеседования: </w:t>
      </w:r>
      <w:r w:rsidRPr="003D4645">
        <w:rPr>
          <w:color w:val="000000"/>
          <w:sz w:val="24"/>
          <w:szCs w:val="24"/>
          <w:lang w:val="kk-KZ"/>
        </w:rPr>
        <w:t>Алматинская область, город Талдыкорган, улица Жансугурова 113.</w:t>
      </w:r>
    </w:p>
    <w:p w:rsidR="00F44F76" w:rsidRPr="003D4645" w:rsidRDefault="00F44F76" w:rsidP="006E297D">
      <w:pPr>
        <w:tabs>
          <w:tab w:val="left" w:pos="9923"/>
        </w:tabs>
        <w:ind w:firstLine="709"/>
        <w:jc w:val="both"/>
        <w:rPr>
          <w:color w:val="000000"/>
          <w:sz w:val="24"/>
          <w:szCs w:val="24"/>
        </w:rPr>
      </w:pPr>
      <w:r w:rsidRPr="003D4645">
        <w:rPr>
          <w:sz w:val="24"/>
          <w:szCs w:val="24"/>
        </w:rPr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  <w:r w:rsidR="006E297D" w:rsidRPr="003D4645">
        <w:rPr>
          <w:sz w:val="24"/>
          <w:szCs w:val="24"/>
          <w:lang w:val="kk-KZ"/>
        </w:rPr>
        <w:t xml:space="preserve"> </w:t>
      </w:r>
      <w:r w:rsidRPr="003D4645">
        <w:rPr>
          <w:color w:val="000000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F44F76" w:rsidRPr="003D4645" w:rsidRDefault="00F44F76" w:rsidP="00F44F76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F76" w:rsidRPr="003D4645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3D4645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3D4645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3D4645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3D4645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3D4645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bookmarkEnd w:id="1"/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jc w:val="right"/>
        <w:rPr>
          <w:bCs/>
          <w:iCs/>
          <w:color w:val="000000"/>
          <w:sz w:val="24"/>
          <w:szCs w:val="24"/>
        </w:rPr>
      </w:pPr>
    </w:p>
    <w:p w:rsidR="00F44F76" w:rsidRPr="00922F9B" w:rsidRDefault="00F44F76" w:rsidP="00F44F76">
      <w:pPr>
        <w:widowControl w:val="0"/>
        <w:jc w:val="right"/>
        <w:rPr>
          <w:bCs/>
          <w:iCs/>
          <w:color w:val="000000"/>
          <w:sz w:val="24"/>
          <w:szCs w:val="24"/>
        </w:rPr>
      </w:pPr>
    </w:p>
    <w:p w:rsidR="00F44F76" w:rsidRPr="00922F9B" w:rsidRDefault="00F44F76" w:rsidP="00F44F76">
      <w:pPr>
        <w:ind w:firstLine="709"/>
        <w:contextualSpacing/>
        <w:jc w:val="right"/>
        <w:rPr>
          <w:sz w:val="24"/>
          <w:szCs w:val="24"/>
        </w:rPr>
      </w:pPr>
    </w:p>
    <w:p w:rsidR="00F44F76" w:rsidRPr="00922F9B" w:rsidRDefault="00F44F76" w:rsidP="00F44F76">
      <w:pPr>
        <w:ind w:firstLine="709"/>
        <w:contextualSpacing/>
        <w:jc w:val="right"/>
        <w:rPr>
          <w:sz w:val="24"/>
          <w:szCs w:val="24"/>
        </w:rPr>
      </w:pPr>
    </w:p>
    <w:p w:rsidR="00F44F76" w:rsidRPr="00922F9B" w:rsidRDefault="00F44F76" w:rsidP="00F44F76">
      <w:pPr>
        <w:ind w:firstLine="709"/>
        <w:contextualSpacing/>
        <w:jc w:val="right"/>
        <w:rPr>
          <w:sz w:val="24"/>
          <w:szCs w:val="24"/>
        </w:rPr>
      </w:pPr>
    </w:p>
    <w:p w:rsidR="00F44F76" w:rsidRPr="00922F9B" w:rsidRDefault="00F44F76" w:rsidP="00F44F76">
      <w:pPr>
        <w:ind w:firstLine="709"/>
        <w:contextualSpacing/>
        <w:jc w:val="right"/>
        <w:rPr>
          <w:sz w:val="24"/>
          <w:szCs w:val="24"/>
        </w:rPr>
      </w:pPr>
    </w:p>
    <w:p w:rsidR="00F44F76" w:rsidRPr="00922F9B" w:rsidRDefault="00F44F76" w:rsidP="00F44F76">
      <w:pPr>
        <w:ind w:firstLine="709"/>
        <w:contextualSpacing/>
        <w:jc w:val="right"/>
        <w:rPr>
          <w:sz w:val="24"/>
          <w:szCs w:val="24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22F9B">
        <w:rPr>
          <w:sz w:val="24"/>
          <w:szCs w:val="24"/>
        </w:rPr>
        <w:t>Приложение 2</w:t>
      </w: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22F9B">
        <w:rPr>
          <w:sz w:val="24"/>
          <w:szCs w:val="24"/>
        </w:rPr>
        <w:t>к Правилам проведения конкурса на занятие</w:t>
      </w: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22F9B">
        <w:rPr>
          <w:sz w:val="24"/>
          <w:szCs w:val="24"/>
        </w:rPr>
        <w:t>административной государственной должности</w:t>
      </w: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22F9B">
        <w:rPr>
          <w:sz w:val="24"/>
          <w:szCs w:val="24"/>
        </w:rPr>
        <w:t>корпуса «Б»</w:t>
      </w: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22F9B">
        <w:rPr>
          <w:sz w:val="24"/>
          <w:szCs w:val="24"/>
        </w:rPr>
        <w:t>(государственный орган)</w:t>
      </w:r>
    </w:p>
    <w:p w:rsidR="00F44F76" w:rsidRPr="00922F9B" w:rsidRDefault="00F44F76" w:rsidP="00F44F76">
      <w:pPr>
        <w:autoSpaceDE w:val="0"/>
        <w:autoSpaceDN w:val="0"/>
        <w:adjustRightInd w:val="0"/>
        <w:rPr>
          <w:b/>
          <w:bCs/>
          <w:sz w:val="24"/>
          <w:szCs w:val="24"/>
          <w:lang w:val="kk-KZ"/>
        </w:rPr>
      </w:pPr>
    </w:p>
    <w:p w:rsidR="00F44F76" w:rsidRPr="00922F9B" w:rsidRDefault="00F44F76" w:rsidP="00F44F7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22F9B">
        <w:rPr>
          <w:b/>
          <w:bCs/>
          <w:sz w:val="24"/>
          <w:szCs w:val="24"/>
        </w:rPr>
        <w:t>Заявление</w:t>
      </w:r>
    </w:p>
    <w:p w:rsidR="00F44F76" w:rsidRPr="00922F9B" w:rsidRDefault="00F44F76" w:rsidP="00F44F76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922F9B">
        <w:rPr>
          <w:sz w:val="24"/>
          <w:szCs w:val="24"/>
        </w:rPr>
        <w:t>Прошу допустить меня к участию в конкурсах на занятие вакантных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административных государственных должностей: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22F9B">
        <w:rPr>
          <w:sz w:val="24"/>
          <w:szCs w:val="24"/>
        </w:rPr>
        <w:t>С основными требованиями Правил проведения конкурса на занятие</w:t>
      </w:r>
    </w:p>
    <w:p w:rsidR="00F44F76" w:rsidRPr="00922F9B" w:rsidRDefault="00F44F76" w:rsidP="00F44F7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2F9B">
        <w:rPr>
          <w:sz w:val="24"/>
          <w:szCs w:val="24"/>
        </w:rPr>
        <w:t xml:space="preserve">административной государственной должности корпуса «Б» </w:t>
      </w:r>
      <w:proofErr w:type="gramStart"/>
      <w:r w:rsidRPr="00922F9B">
        <w:rPr>
          <w:sz w:val="24"/>
          <w:szCs w:val="24"/>
        </w:rPr>
        <w:t>ознакомлен</w:t>
      </w:r>
      <w:proofErr w:type="gramEnd"/>
    </w:p>
    <w:p w:rsidR="00F44F76" w:rsidRPr="00922F9B" w:rsidRDefault="00F44F76" w:rsidP="00F44F7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2F9B">
        <w:rPr>
          <w:sz w:val="24"/>
          <w:szCs w:val="24"/>
        </w:rPr>
        <w:t>(</w:t>
      </w:r>
      <w:proofErr w:type="gramStart"/>
      <w:r w:rsidRPr="00922F9B">
        <w:rPr>
          <w:sz w:val="24"/>
          <w:szCs w:val="24"/>
        </w:rPr>
        <w:t>ознакомлена</w:t>
      </w:r>
      <w:proofErr w:type="gramEnd"/>
      <w:r w:rsidRPr="00922F9B">
        <w:rPr>
          <w:sz w:val="24"/>
          <w:szCs w:val="24"/>
        </w:rPr>
        <w:t>), согласен (согласна) и обязуюсь их выполнять.</w:t>
      </w:r>
    </w:p>
    <w:p w:rsidR="00F44F76" w:rsidRPr="00922F9B" w:rsidRDefault="00F44F76" w:rsidP="00F44F7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22F9B">
        <w:rPr>
          <w:sz w:val="24"/>
          <w:szCs w:val="24"/>
        </w:rPr>
        <w:t>Выражаю свое согласие на сбор и обработку моих персональных данных, в</w:t>
      </w:r>
      <w:r w:rsidRPr="00922F9B">
        <w:rPr>
          <w:sz w:val="24"/>
          <w:szCs w:val="24"/>
          <w:lang w:val="kk-KZ"/>
        </w:rPr>
        <w:t xml:space="preserve"> </w:t>
      </w:r>
      <w:r w:rsidRPr="00922F9B">
        <w:rPr>
          <w:sz w:val="24"/>
          <w:szCs w:val="24"/>
        </w:rPr>
        <w:t>том числе с психоневрологических и наркологических организаций.</w:t>
      </w:r>
    </w:p>
    <w:p w:rsidR="00F44F76" w:rsidRPr="00922F9B" w:rsidRDefault="00F44F76" w:rsidP="00410170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922F9B">
        <w:rPr>
          <w:sz w:val="24"/>
          <w:szCs w:val="24"/>
        </w:rPr>
        <w:t xml:space="preserve">С трансляцией и размещением на </w:t>
      </w:r>
      <w:proofErr w:type="spellStart"/>
      <w:r w:rsidRPr="00922F9B">
        <w:rPr>
          <w:sz w:val="24"/>
          <w:szCs w:val="24"/>
        </w:rPr>
        <w:t>интернет-ресурсе</w:t>
      </w:r>
      <w:proofErr w:type="spellEnd"/>
      <w:r w:rsidRPr="00922F9B">
        <w:rPr>
          <w:sz w:val="24"/>
          <w:szCs w:val="24"/>
        </w:rPr>
        <w:t xml:space="preserve"> государственного органа видеозаписи моего</w:t>
      </w:r>
      <w:r w:rsidR="00410170">
        <w:rPr>
          <w:sz w:val="24"/>
          <w:szCs w:val="24"/>
          <w:lang w:val="kk-KZ"/>
        </w:rPr>
        <w:t xml:space="preserve"> </w:t>
      </w:r>
      <w:r w:rsidRPr="00922F9B">
        <w:rPr>
          <w:sz w:val="24"/>
          <w:szCs w:val="24"/>
        </w:rPr>
        <w:t>собеседования согласен 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(да/нет)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Отвечаю за подлинность представленных документов.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Прилагаемые документы: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Адрес_________________________________________________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  <w:lang w:val="kk-KZ"/>
        </w:rPr>
      </w:pP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Номера контактных телефонов: 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  <w:lang w:val="kk-KZ"/>
        </w:rPr>
      </w:pP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e-</w:t>
      </w:r>
      <w:proofErr w:type="spellStart"/>
      <w:r w:rsidRPr="00922F9B">
        <w:rPr>
          <w:sz w:val="24"/>
          <w:szCs w:val="24"/>
        </w:rPr>
        <w:t>mail</w:t>
      </w:r>
      <w:proofErr w:type="spellEnd"/>
      <w:r w:rsidRPr="00922F9B">
        <w:rPr>
          <w:sz w:val="24"/>
          <w:szCs w:val="24"/>
        </w:rPr>
        <w:t>: 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  <w:lang w:val="kk-KZ"/>
        </w:rPr>
      </w:pP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ИИН 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 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 w:rsidRPr="00922F9B">
        <w:rPr>
          <w:sz w:val="24"/>
          <w:szCs w:val="24"/>
        </w:rPr>
        <w:t>(подпись) (Фамилия, имя, отчество (при его наличии)</w:t>
      </w:r>
      <w:proofErr w:type="gramEnd"/>
    </w:p>
    <w:p w:rsidR="00F44F76" w:rsidRPr="00922F9B" w:rsidRDefault="00F44F76" w:rsidP="00F44F76">
      <w:pPr>
        <w:jc w:val="right"/>
        <w:rPr>
          <w:sz w:val="24"/>
          <w:szCs w:val="24"/>
        </w:rPr>
      </w:pPr>
      <w:r w:rsidRPr="00922F9B">
        <w:rPr>
          <w:sz w:val="24"/>
          <w:szCs w:val="24"/>
        </w:rPr>
        <w:t>«____»_______________ 20__ г.</w:t>
      </w:r>
    </w:p>
    <w:p w:rsidR="00F44F76" w:rsidRPr="00922F9B" w:rsidRDefault="00F44F76" w:rsidP="00C97F3D">
      <w:pPr>
        <w:tabs>
          <w:tab w:val="left" w:pos="899"/>
        </w:tabs>
        <w:rPr>
          <w:sz w:val="24"/>
          <w:szCs w:val="24"/>
          <w:lang w:val="kk-KZ"/>
        </w:rPr>
      </w:pPr>
    </w:p>
    <w:sectPr w:rsidR="00F44F76" w:rsidRPr="00922F9B" w:rsidSect="006E297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4BF2"/>
    <w:multiLevelType w:val="hybridMultilevel"/>
    <w:tmpl w:val="C0BA3560"/>
    <w:lvl w:ilvl="0" w:tplc="F5B607A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C47AA4"/>
    <w:multiLevelType w:val="hybridMultilevel"/>
    <w:tmpl w:val="94608F6A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2260A4D"/>
    <w:multiLevelType w:val="hybridMultilevel"/>
    <w:tmpl w:val="56A8DF4E"/>
    <w:lvl w:ilvl="0" w:tplc="653C4D0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EA4310"/>
    <w:multiLevelType w:val="hybridMultilevel"/>
    <w:tmpl w:val="528091F0"/>
    <w:lvl w:ilvl="0" w:tplc="DF404F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C325A6"/>
    <w:multiLevelType w:val="hybridMultilevel"/>
    <w:tmpl w:val="B134ADD0"/>
    <w:lvl w:ilvl="0" w:tplc="EE5CCF7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B3F6389"/>
    <w:multiLevelType w:val="hybridMultilevel"/>
    <w:tmpl w:val="CCAA0D4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E8749E3"/>
    <w:multiLevelType w:val="hybridMultilevel"/>
    <w:tmpl w:val="45BCC0FE"/>
    <w:lvl w:ilvl="0" w:tplc="58D448FC">
      <w:start w:val="146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570C29CD"/>
    <w:multiLevelType w:val="hybridMultilevel"/>
    <w:tmpl w:val="94608F6A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8AE5FA6"/>
    <w:multiLevelType w:val="hybridMultilevel"/>
    <w:tmpl w:val="1CF092EE"/>
    <w:lvl w:ilvl="0" w:tplc="3744781A">
      <w:start w:val="8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3642CC2"/>
    <w:multiLevelType w:val="hybridMultilevel"/>
    <w:tmpl w:val="2916A98A"/>
    <w:lvl w:ilvl="0" w:tplc="CBC00E6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8AA0F50"/>
    <w:multiLevelType w:val="hybridMultilevel"/>
    <w:tmpl w:val="CB7AC0F0"/>
    <w:lvl w:ilvl="0" w:tplc="7DC0D646">
      <w:start w:val="67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4EF34DC"/>
    <w:multiLevelType w:val="hybridMultilevel"/>
    <w:tmpl w:val="50543A86"/>
    <w:lvl w:ilvl="0" w:tplc="B3344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CD714A8"/>
    <w:multiLevelType w:val="hybridMultilevel"/>
    <w:tmpl w:val="9F68F3DC"/>
    <w:lvl w:ilvl="0" w:tplc="5EDC7FC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1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10"/>
  </w:num>
  <w:num w:numId="10">
    <w:abstractNumId w:val="0"/>
  </w:num>
  <w:num w:numId="11">
    <w:abstractNumId w:val="12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65"/>
    <w:rsid w:val="00044C5A"/>
    <w:rsid w:val="00056AE6"/>
    <w:rsid w:val="000B56B3"/>
    <w:rsid w:val="00135800"/>
    <w:rsid w:val="0016797F"/>
    <w:rsid w:val="00211FCD"/>
    <w:rsid w:val="0022199A"/>
    <w:rsid w:val="00276116"/>
    <w:rsid w:val="00276694"/>
    <w:rsid w:val="002A6B10"/>
    <w:rsid w:val="002B1F33"/>
    <w:rsid w:val="002F3AC6"/>
    <w:rsid w:val="003237AE"/>
    <w:rsid w:val="003A61CF"/>
    <w:rsid w:val="003D4645"/>
    <w:rsid w:val="003F7886"/>
    <w:rsid w:val="00410170"/>
    <w:rsid w:val="00475DBE"/>
    <w:rsid w:val="00505164"/>
    <w:rsid w:val="005A76F6"/>
    <w:rsid w:val="005C07DC"/>
    <w:rsid w:val="00625EAD"/>
    <w:rsid w:val="006310BA"/>
    <w:rsid w:val="006E297D"/>
    <w:rsid w:val="007100E5"/>
    <w:rsid w:val="007C1FE9"/>
    <w:rsid w:val="0082414A"/>
    <w:rsid w:val="008F260E"/>
    <w:rsid w:val="00922F9B"/>
    <w:rsid w:val="009A247B"/>
    <w:rsid w:val="009C2F8A"/>
    <w:rsid w:val="009D7BD0"/>
    <w:rsid w:val="009E619C"/>
    <w:rsid w:val="00A02AB8"/>
    <w:rsid w:val="00A31BC0"/>
    <w:rsid w:val="00A93FA4"/>
    <w:rsid w:val="00AB6D99"/>
    <w:rsid w:val="00AB79FC"/>
    <w:rsid w:val="00B17145"/>
    <w:rsid w:val="00B66AEB"/>
    <w:rsid w:val="00B7375D"/>
    <w:rsid w:val="00B92402"/>
    <w:rsid w:val="00BD5E65"/>
    <w:rsid w:val="00C36BC3"/>
    <w:rsid w:val="00C97F3D"/>
    <w:rsid w:val="00D63AEA"/>
    <w:rsid w:val="00DA7A60"/>
    <w:rsid w:val="00E238EA"/>
    <w:rsid w:val="00E80265"/>
    <w:rsid w:val="00F44F76"/>
    <w:rsid w:val="00F46F95"/>
    <w:rsid w:val="00F9533F"/>
    <w:rsid w:val="00FB5144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97F3D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7F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26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97F3D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97F3D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character" w:styleId="a4">
    <w:name w:val="Hyperlink"/>
    <w:uiPriority w:val="99"/>
    <w:unhideWhenUsed/>
    <w:rsid w:val="00C97F3D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customStyle="1" w:styleId="BodyText1">
    <w:name w:val="Body Text1"/>
    <w:basedOn w:val="a"/>
    <w:rsid w:val="00C97F3D"/>
    <w:rPr>
      <w:rFonts w:ascii="KZ Times New Roman" w:hAnsi="KZ Times New Roman" w:cs="KZ Times New Roman"/>
    </w:rPr>
  </w:style>
  <w:style w:type="paragraph" w:styleId="a5">
    <w:name w:val="No Spacing"/>
    <w:uiPriority w:val="1"/>
    <w:qFormat/>
    <w:rsid w:val="00F44F7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29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97D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A7A60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A7A60"/>
    <w:rPr>
      <w:rFonts w:ascii="Consolas" w:eastAsia="Times New Roman" w:hAnsi="Consola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97F3D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7F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26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97F3D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97F3D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character" w:styleId="a4">
    <w:name w:val="Hyperlink"/>
    <w:uiPriority w:val="99"/>
    <w:unhideWhenUsed/>
    <w:rsid w:val="00C97F3D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customStyle="1" w:styleId="BodyText1">
    <w:name w:val="Body Text1"/>
    <w:basedOn w:val="a"/>
    <w:rsid w:val="00C97F3D"/>
    <w:rPr>
      <w:rFonts w:ascii="KZ Times New Roman" w:hAnsi="KZ Times New Roman" w:cs="KZ Times New Roman"/>
    </w:rPr>
  </w:style>
  <w:style w:type="paragraph" w:styleId="a5">
    <w:name w:val="No Spacing"/>
    <w:uiPriority w:val="1"/>
    <w:qFormat/>
    <w:rsid w:val="00F44F7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29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97D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A7A60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A7A60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32</cp:revision>
  <cp:lastPrinted>2020-05-26T06:20:00Z</cp:lastPrinted>
  <dcterms:created xsi:type="dcterms:W3CDTF">2020-05-25T11:45:00Z</dcterms:created>
  <dcterms:modified xsi:type="dcterms:W3CDTF">2020-07-30T11:27:00Z</dcterms:modified>
</cp:coreProperties>
</file>