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Default="00551CF2" w:rsidP="00646F8C">
      <w:pPr>
        <w:overflowPunct/>
        <w:autoSpaceDE/>
        <w:autoSpaceDN/>
        <w:adjustRightInd/>
        <w:spacing w:line="276" w:lineRule="auto"/>
        <w:jc w:val="center"/>
        <w:outlineLvl w:val="2"/>
        <w:rPr>
          <w:b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646F8C">
        <w:rPr>
          <w:b/>
          <w:noProof/>
          <w:spacing w:val="0"/>
          <w:sz w:val="28"/>
          <w:szCs w:val="28"/>
          <w:lang w:val="kk-KZ"/>
        </w:rPr>
        <w:t xml:space="preserve"> және әңгімелесу өткізу кестесі</w:t>
      </w:r>
    </w:p>
    <w:p w:rsidR="00494DD5" w:rsidRDefault="00494DD5" w:rsidP="00145E1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4DD5" w:rsidRPr="00494DD5" w:rsidRDefault="00494DD5" w:rsidP="00494DD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94DD5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>Берешектермен  жұмыс  басқармасының басшысы</w:t>
      </w:r>
      <w:r w:rsidRPr="00494DD5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 xml:space="preserve"> 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Шайкенов Сапар Сатаевич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494DD5" w:rsidRPr="00494DD5" w:rsidRDefault="00494DD5" w:rsidP="00494DD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494DD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Өндірістік емес төлемдер басқармасының Уәкілетті органдармен жұмыс бөлімінің  бас маманы</w:t>
      </w:r>
      <w:r w:rsidRPr="00494DD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Толыкбаев Амантай Шоканович</w:t>
      </w:r>
      <w:r w:rsidRPr="00494DD5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94DD5" w:rsidRPr="00494DD5" w:rsidRDefault="00494DD5" w:rsidP="00494DD5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94DD5" w:rsidRDefault="00494DD5" w:rsidP="00494DD5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94DD5" w:rsidRDefault="00494DD5" w:rsidP="00494DD5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94DD5" w:rsidRDefault="00494DD5" w:rsidP="00494DD5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45E1F" w:rsidRPr="007C5C0D" w:rsidRDefault="00145E1F" w:rsidP="007C5C0D">
      <w:pPr>
        <w:pStyle w:val="a4"/>
        <w:ind w:firstLine="708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 xml:space="preserve">Әңгімелесу </w:t>
      </w:r>
      <w:r w:rsidR="00FD4E0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494DD5">
        <w:rPr>
          <w:rFonts w:ascii="Times New Roman" w:hAnsi="Times New Roman"/>
          <w:b/>
          <w:i/>
          <w:sz w:val="28"/>
          <w:szCs w:val="28"/>
          <w:lang w:val="kk-KZ"/>
        </w:rPr>
        <w:t>7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</w:t>
      </w:r>
      <w:r w:rsidR="007C5C0D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.2020 жылы сағат 1</w:t>
      </w:r>
      <w:r w:rsidR="00494DD5">
        <w:rPr>
          <w:rFonts w:ascii="Times New Roman" w:hAnsi="Times New Roman"/>
          <w:b/>
          <w:i/>
          <w:sz w:val="28"/>
          <w:szCs w:val="28"/>
          <w:lang w:val="kk-KZ"/>
        </w:rPr>
        <w:t>5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.00-де келесі мекен-жайы бойынша өтеді: Талдықорған қаласы, Жансүгіров көшесі,113. Байланыс телефон: 8 /7282/ 60 12 40.</w:t>
      </w:r>
    </w:p>
    <w:p w:rsidR="00145E1F" w:rsidRPr="00FD4E08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145E1F"/>
    <w:rsid w:val="00494DD5"/>
    <w:rsid w:val="00551CF2"/>
    <w:rsid w:val="00646F8C"/>
    <w:rsid w:val="007C5C0D"/>
    <w:rsid w:val="009D6F1E"/>
    <w:rsid w:val="00A42C57"/>
    <w:rsid w:val="00A614B9"/>
    <w:rsid w:val="00E820E7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dcterms:created xsi:type="dcterms:W3CDTF">2020-01-28T12:50:00Z</dcterms:created>
  <dcterms:modified xsi:type="dcterms:W3CDTF">2020-06-16T06:30:00Z</dcterms:modified>
</cp:coreProperties>
</file>