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lang w:val="kk-KZ"/>
        </w:rPr>
        <w:t xml:space="preserve">Алматы облысы бойынша Мемлекеттік кірістер департаментінің  </w:t>
      </w:r>
    </w:p>
    <w:p w:rsid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конкурстық комиссиясының 201</w:t>
      </w:r>
      <w:r>
        <w:rPr>
          <w:rFonts w:ascii="Times New Roman" w:hAnsi="Times New Roman"/>
          <w:b/>
          <w:lang w:val="kk-KZ"/>
        </w:rPr>
        <w:t>9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lang w:val="kk-KZ"/>
        </w:rPr>
        <w:t>ж</w:t>
      </w:r>
      <w:r w:rsidRPr="00CF18DA">
        <w:rPr>
          <w:rFonts w:ascii="Times New Roman" w:hAnsi="Times New Roman"/>
          <w:b/>
          <w:bCs/>
          <w:lang w:val="kk-KZ"/>
        </w:rPr>
        <w:t xml:space="preserve">ылғы </w:t>
      </w:r>
      <w:r w:rsidR="00A9740C">
        <w:rPr>
          <w:rFonts w:ascii="Times New Roman" w:hAnsi="Times New Roman"/>
          <w:b/>
          <w:bCs/>
          <w:lang w:val="kk-KZ"/>
        </w:rPr>
        <w:t>26</w:t>
      </w:r>
      <w:r w:rsidRPr="00CF18DA">
        <w:rPr>
          <w:rFonts w:ascii="Times New Roman" w:hAnsi="Times New Roman"/>
          <w:b/>
          <w:bCs/>
          <w:lang w:val="kk-KZ"/>
        </w:rPr>
        <w:t>-ш</w:t>
      </w:r>
      <w:r w:rsidR="00A9740C">
        <w:rPr>
          <w:rFonts w:ascii="Times New Roman" w:hAnsi="Times New Roman"/>
          <w:b/>
          <w:bCs/>
          <w:lang w:val="kk-KZ"/>
        </w:rPr>
        <w:t>ы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="00A9740C">
        <w:rPr>
          <w:rFonts w:ascii="Times New Roman" w:hAnsi="Times New Roman"/>
          <w:b/>
          <w:bCs/>
          <w:lang w:val="kk-KZ"/>
        </w:rPr>
        <w:t>шілдедегі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lang w:val="kk-KZ"/>
        </w:rPr>
        <w:t xml:space="preserve"> №</w:t>
      </w:r>
      <w:r w:rsidRPr="00CF18DA">
        <w:rPr>
          <w:rFonts w:ascii="Times New Roman" w:hAnsi="Times New Roman"/>
          <w:b/>
          <w:bCs/>
          <w:lang w:val="kk-KZ"/>
        </w:rPr>
        <w:t>1</w:t>
      </w:r>
      <w:r w:rsidRPr="00CF18DA">
        <w:rPr>
          <w:rFonts w:ascii="Times New Roman" w:hAnsi="Times New Roman"/>
          <w:b/>
          <w:lang w:val="kk-KZ"/>
        </w:rPr>
        <w:t xml:space="preserve">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lang w:val="kk-KZ"/>
        </w:rPr>
        <w:t xml:space="preserve">хаттамалық </w:t>
      </w:r>
      <w:r w:rsidRPr="00CF18DA">
        <w:rPr>
          <w:rFonts w:ascii="Times New Roman" w:hAnsi="Times New Roman"/>
          <w:b/>
          <w:lang w:val="kk-KZ"/>
        </w:rPr>
        <w:t>шешімі</w:t>
      </w:r>
      <w:r w:rsidRPr="00CF18DA">
        <w:rPr>
          <w:rFonts w:ascii="Times New Roman" w:hAnsi="Times New Roman"/>
          <w:b/>
          <w:bCs/>
          <w:lang w:val="kk-KZ"/>
        </w:rPr>
        <w:t>нің қорытындысы бойынша</w:t>
      </w:r>
      <w:r w:rsidRPr="00CF18DA">
        <w:rPr>
          <w:rFonts w:ascii="Times New Roman" w:hAnsi="Times New Roman"/>
          <w:b/>
          <w:lang w:val="kk-KZ"/>
        </w:rPr>
        <w:t xml:space="preserve"> </w:t>
      </w: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"Б" корпусының мемлекеттік әкімшілік лауазымдарына осы мемлекеттік органның мемлекеттік қызметшілері арасындағы 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pPr w:leftFromText="180" w:rightFromText="180" w:vertAnchor="text" w:horzAnchor="margin" w:tblpXSpec="center" w:tblpY="187"/>
        <w:tblW w:w="8152" w:type="dxa"/>
        <w:tblLook w:val="04A0"/>
      </w:tblPr>
      <w:tblGrid>
        <w:gridCol w:w="1089"/>
        <w:gridCol w:w="7063"/>
      </w:tblGrid>
      <w:tr w:rsidR="00CF18DA" w:rsidRPr="00CF18DA" w:rsidTr="00292DDF">
        <w:trPr>
          <w:trHeight w:val="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8DA" w:rsidRPr="005135F3" w:rsidRDefault="005135F3" w:rsidP="00292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8DA" w:rsidRPr="00F2231C" w:rsidRDefault="00A9740C" w:rsidP="00292DDF">
            <w:pPr>
              <w:rPr>
                <w:lang w:val="kk-KZ"/>
              </w:rPr>
            </w:pPr>
            <w:r w:rsidRPr="009B1208">
              <w:rPr>
                <w:lang w:val="kk-KZ"/>
              </w:rPr>
              <w:t xml:space="preserve">Чудабаева Гаухар Аскаровна </w:t>
            </w:r>
          </w:p>
        </w:tc>
      </w:tr>
    </w:tbl>
    <w:p w:rsidR="00CF18DA" w:rsidRPr="00CF18DA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A9740C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9740C">
        <w:rPr>
          <w:rFonts w:ascii="Times New Roman" w:hAnsi="Times New Roman"/>
          <w:b/>
          <w:sz w:val="24"/>
          <w:szCs w:val="24"/>
          <w:lang w:val="kk-KZ"/>
        </w:rPr>
        <w:t>шілдеде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кенті,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DA"/>
    <w:rsid w:val="005135F3"/>
    <w:rsid w:val="006D166C"/>
    <w:rsid w:val="007002D6"/>
    <w:rsid w:val="0091573F"/>
    <w:rsid w:val="00A24D82"/>
    <w:rsid w:val="00A9740C"/>
    <w:rsid w:val="00BA019D"/>
    <w:rsid w:val="00C40C86"/>
    <w:rsid w:val="00CE6256"/>
    <w:rsid w:val="00CF18DA"/>
    <w:rsid w:val="00E3586F"/>
    <w:rsid w:val="00EE6DAA"/>
    <w:rsid w:val="00F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Organization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4</cp:revision>
  <dcterms:created xsi:type="dcterms:W3CDTF">2019-06-12T03:43:00Z</dcterms:created>
  <dcterms:modified xsi:type="dcterms:W3CDTF">2019-07-26T11:58:00Z</dcterms:modified>
</cp:coreProperties>
</file>